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327DB" w:rsidRPr="000327DB" w:rsidRDefault="000327DB" w:rsidP="0003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0327DB">
        <w:rPr>
          <w:rFonts w:ascii="Times New Roman" w:hAnsi="Times New Roman" w:cs="Times New Roman"/>
          <w:b/>
          <w:bCs/>
          <w:sz w:val="44"/>
          <w:szCs w:val="44"/>
          <w:lang w:val="en-US"/>
        </w:rPr>
        <w:t>3-CHLOROBENZOIC ACID 98%</w:t>
      </w:r>
    </w:p>
    <w:p w:rsidR="000327DB" w:rsidRPr="000327DB" w:rsidRDefault="000327DB" w:rsidP="0003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0327DB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  <w:r w:rsidR="00C92ED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Pr="000327DB">
        <w:rPr>
          <w:rFonts w:ascii="Times New Roman" w:hAnsi="Times New Roman" w:cs="Times New Roman"/>
          <w:b/>
          <w:sz w:val="36"/>
          <w:szCs w:val="44"/>
          <w:lang w:val="en-US"/>
        </w:rPr>
        <w:t>(Meta-</w:t>
      </w:r>
      <w:proofErr w:type="spellStart"/>
      <w:r w:rsidRPr="000327DB">
        <w:rPr>
          <w:rFonts w:ascii="Times New Roman" w:hAnsi="Times New Roman" w:cs="Times New Roman"/>
          <w:b/>
          <w:sz w:val="36"/>
          <w:szCs w:val="44"/>
          <w:lang w:val="en-US"/>
        </w:rPr>
        <w:t>Chlorobenzoic</w:t>
      </w:r>
      <w:proofErr w:type="spellEnd"/>
      <w:r w:rsidRPr="000327DB">
        <w:rPr>
          <w:rFonts w:ascii="Times New Roman" w:hAnsi="Times New Roman" w:cs="Times New Roman"/>
          <w:b/>
          <w:sz w:val="36"/>
          <w:szCs w:val="44"/>
          <w:lang w:val="en-US"/>
        </w:rPr>
        <w:t xml:space="preserve"> Acid)</w:t>
      </w:r>
    </w:p>
    <w:p w:rsidR="00EC03C5" w:rsidRPr="00441837" w:rsidRDefault="00587231" w:rsidP="00441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4183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7000C" w:rsidRPr="0077000C">
        <w:rPr>
          <w:rFonts w:ascii="Times New Roman" w:hAnsi="Times New Roman" w:cs="Times New Roman"/>
          <w:b/>
          <w:sz w:val="36"/>
          <w:szCs w:val="36"/>
          <w:lang w:val="en-US"/>
        </w:rPr>
        <w:t>535-80-8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7000C" w:rsidRPr="0077000C">
        <w:rPr>
          <w:rFonts w:ascii="Times New Roman" w:hAnsi="Times New Roman" w:cs="Times New Roman"/>
          <w:b/>
          <w:bCs/>
          <w:sz w:val="24"/>
          <w:szCs w:val="16"/>
          <w:lang w:val="en-US"/>
        </w:rPr>
        <w:t>3-Chlorobenzoic acid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00C" w:rsidRPr="0077000C">
        <w:rPr>
          <w:rFonts w:ascii="Times New Roman" w:hAnsi="Times New Roman" w:cs="Times New Roman"/>
          <w:b/>
          <w:sz w:val="24"/>
          <w:szCs w:val="16"/>
          <w:lang w:val="en-US"/>
        </w:rPr>
        <w:t>535-80-8</w:t>
      </w:r>
    </w:p>
    <w:p w:rsidR="0077000C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77000C" w:rsidRPr="0077000C">
        <w:rPr>
          <w:rFonts w:ascii="Times New Roman" w:hAnsi="Times New Roman" w:cs="Times New Roman"/>
          <w:b/>
          <w:sz w:val="24"/>
          <w:szCs w:val="16"/>
          <w:lang w:val="en-US"/>
        </w:rPr>
        <w:t>meta-Chlorobenzoic acid</w:t>
      </w:r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5578A" w:rsidRPr="0045578A">
        <w:rPr>
          <w:rFonts w:ascii="Times New Roman" w:hAnsi="Times New Roman" w:cs="Times New Roman"/>
          <w:b/>
          <w:sz w:val="24"/>
        </w:rPr>
        <w:t>C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7</w:t>
      </w:r>
      <w:r w:rsidR="0045578A" w:rsidRPr="0045578A">
        <w:rPr>
          <w:rFonts w:ascii="Times New Roman" w:hAnsi="Times New Roman" w:cs="Times New Roman"/>
          <w:b/>
          <w:sz w:val="24"/>
        </w:rPr>
        <w:t>H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5</w:t>
      </w:r>
      <w:r w:rsidR="0045578A" w:rsidRPr="0045578A">
        <w:rPr>
          <w:rFonts w:ascii="Times New Roman" w:hAnsi="Times New Roman" w:cs="Times New Roman"/>
          <w:b/>
          <w:sz w:val="24"/>
        </w:rPr>
        <w:t>ClO</w:t>
      </w:r>
      <w:r w:rsidR="0045578A" w:rsidRPr="0045578A">
        <w:rPr>
          <w:rFonts w:ascii="Times New Roman" w:hAnsi="Times New Roman" w:cs="Times New Roman"/>
          <w:b/>
          <w:sz w:val="24"/>
          <w:vertAlign w:val="subscript"/>
        </w:rPr>
        <w:t>2</w:t>
      </w:r>
      <w:r w:rsidR="0045578A" w:rsidRPr="0045578A">
        <w:rPr>
          <w:rFonts w:ascii="Times New Roman" w:hAnsi="Times New Roman" w:cs="Times New Roman"/>
          <w:b/>
          <w:sz w:val="24"/>
        </w:rPr>
        <w:cr/>
      </w:r>
    </w:p>
    <w:p w:rsidR="0045578A" w:rsidRPr="0045578A" w:rsidRDefault="0045578A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FD7D3B" w:rsidRPr="003D1E16" w:rsidRDefault="00FD7D3B" w:rsidP="00FD7D3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D7D3B" w:rsidRPr="003D1E16" w:rsidRDefault="00FD7D3B" w:rsidP="00FD7D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D7D3B" w:rsidRPr="003D1E16" w:rsidRDefault="00FD7D3B" w:rsidP="00FD7D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D7D3B" w:rsidRDefault="00FD7D3B" w:rsidP="00FD7D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D7D3B" w:rsidRDefault="00FD7D3B" w:rsidP="00FD7D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D7D3B" w:rsidRPr="003D1E16" w:rsidRDefault="00FD7D3B" w:rsidP="00FD7D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A79D5" w:rsidRPr="00620AFA" w:rsidTr="00F65B78">
        <w:trPr>
          <w:trHeight w:val="285"/>
        </w:trPr>
        <w:tc>
          <w:tcPr>
            <w:tcW w:w="4163" w:type="dxa"/>
          </w:tcPr>
          <w:p w:rsidR="005A79D5" w:rsidRPr="00F65B78" w:rsidRDefault="0077000C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00C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{3-}Chlorobenzoic acid</w:t>
            </w:r>
          </w:p>
        </w:tc>
        <w:tc>
          <w:tcPr>
            <w:tcW w:w="3260" w:type="dxa"/>
          </w:tcPr>
          <w:p w:rsidR="005A79D5" w:rsidRPr="00837CA8" w:rsidRDefault="0077000C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00C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535-80-8</w:t>
            </w:r>
          </w:p>
        </w:tc>
        <w:tc>
          <w:tcPr>
            <w:tcW w:w="3544" w:type="dxa"/>
          </w:tcPr>
          <w:p w:rsidR="005A79D5" w:rsidRPr="00620AFA" w:rsidRDefault="005A79D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CF4DA2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7000C" w:rsidRPr="0077000C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3-Chlorobenzoic acid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56A5F" w:rsidRPr="00C92EDE" w:rsidRDefault="00056A5F" w:rsidP="00C92EDE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F0A2D" w:rsidRPr="00D505E5" w:rsidRDefault="00B323EA" w:rsidP="00B323EA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>Very hazardous in case of skin contact (irritant), of eye contact (irritant), of ingestion, of inhalat</w:t>
      </w:r>
      <w:r>
        <w:rPr>
          <w:rFonts w:ascii="Times New Roman" w:hAnsi="Times New Roman" w:cs="Times New Roman"/>
          <w:b/>
          <w:sz w:val="24"/>
        </w:rPr>
        <w:t xml:space="preserve">ion. Slightly hazardous in case </w:t>
      </w:r>
      <w:r w:rsidRPr="00B323EA">
        <w:rPr>
          <w:rFonts w:ascii="Times New Roman" w:hAnsi="Times New Roman" w:cs="Times New Roman"/>
          <w:b/>
          <w:sz w:val="24"/>
        </w:rPr>
        <w:t>of skin contact (</w:t>
      </w:r>
      <w:proofErr w:type="spellStart"/>
      <w:r w:rsidRPr="00B323EA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B323EA">
        <w:rPr>
          <w:rFonts w:ascii="Times New Roman" w:hAnsi="Times New Roman" w:cs="Times New Roman"/>
          <w:b/>
          <w:sz w:val="24"/>
        </w:rPr>
        <w:t>). Inflammation of the eye is characterized by redness, watering, an</w:t>
      </w:r>
      <w:r>
        <w:rPr>
          <w:rFonts w:ascii="Times New Roman" w:hAnsi="Times New Roman" w:cs="Times New Roman"/>
          <w:b/>
          <w:sz w:val="24"/>
        </w:rPr>
        <w:t xml:space="preserve">d itching. Skin inflammation is </w:t>
      </w:r>
      <w:r w:rsidRPr="00B323EA">
        <w:rPr>
          <w:rFonts w:ascii="Times New Roman" w:hAnsi="Times New Roman" w:cs="Times New Roman"/>
          <w:b/>
          <w:sz w:val="24"/>
        </w:rPr>
        <w:t>characterized by itching, scaling, reddening, or, occasionally, blistering.</w:t>
      </w:r>
      <w:r w:rsidR="00EB549B" w:rsidRPr="00EB549B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056A5F" w:rsidRPr="00C87E9F" w:rsidRDefault="00B323EA" w:rsidP="00B323EA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C92EDE">
        <w:rPr>
          <w:rFonts w:ascii="Times New Roman" w:hAnsi="Times New Roman" w:cs="Times New Roman"/>
          <w:b/>
          <w:sz w:val="24"/>
        </w:rPr>
        <w:t xml:space="preserve"> </w:t>
      </w:r>
      <w:r w:rsidRPr="00B323EA">
        <w:rPr>
          <w:rFonts w:ascii="Times New Roman" w:hAnsi="Times New Roman" w:cs="Times New Roman"/>
          <w:b/>
          <w:sz w:val="24"/>
        </w:rPr>
        <w:t>DEVELOPMENTAL TOXICITY: Not available. Repeated or prolonged exposure is not known to aggravate medical condition.</w:t>
      </w:r>
      <w:r w:rsidRPr="00B323E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Pr="00C92EDE" w:rsidRDefault="00056A5F" w:rsidP="00C92EDE">
      <w:pPr>
        <w:pStyle w:val="NoSpacing"/>
      </w:pPr>
    </w:p>
    <w:p w:rsidR="00C92EDE" w:rsidRDefault="00C53953" w:rsidP="00056A5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323E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F0A2D" w:rsidRDefault="00B323EA" w:rsidP="00056A5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</w:p>
    <w:p w:rsidR="00B323EA" w:rsidRPr="00C92EDE" w:rsidRDefault="00B323EA" w:rsidP="00C92EDE">
      <w:pPr>
        <w:pStyle w:val="NoSpacing"/>
      </w:pP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163D3" w:rsidRDefault="00B323EA" w:rsidP="00B323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B323EA" w:rsidRPr="001A217C" w:rsidRDefault="00B323EA" w:rsidP="00B323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230F" w:rsidRDefault="00C53953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163D3" w:rsidRDefault="00B323EA" w:rsidP="00B163D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B323EA" w:rsidRPr="001A217C" w:rsidRDefault="00B323EA" w:rsidP="00B163D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A2D" w:rsidRDefault="00F841D9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23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323EA" w:rsidRDefault="00B323EA" w:rsidP="00B163D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B323EA" w:rsidRDefault="00B323EA" w:rsidP="00B163D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A5F" w:rsidRDefault="00C53953" w:rsidP="00B163D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82AF0" w:rsidRPr="00882AF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882AF0" w:rsidRPr="00882AF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882AF0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A217C" w:rsidRDefault="00B323EA" w:rsidP="00B323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B323EA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="00B163D3" w:rsidRPr="00B163D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A217C" w:rsidRDefault="00C5395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0F0A2D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B323EA" w:rsidRDefault="00B323EA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2EDE" w:rsidRDefault="00C92E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2EDE" w:rsidRPr="00C1254D" w:rsidRDefault="00C92E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94F8E" w:rsidRPr="00C92EDE" w:rsidRDefault="00594F8E" w:rsidP="00C92EDE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323EA" w:rsidRPr="00B323EA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163D3" w:rsidRPr="00B163D3">
        <w:rPr>
          <w:rFonts w:ascii="Times New Roman" w:hAnsi="Times New Roman" w:cs="Times New Roman"/>
          <w:b/>
          <w:sz w:val="24"/>
        </w:rPr>
        <w:t>Not available</w:t>
      </w:r>
      <w:r w:rsidR="00B163D3">
        <w:rPr>
          <w:rFonts w:ascii="Times New Roman" w:hAnsi="Times New Roman" w:cs="Times New Roman"/>
          <w:b/>
          <w:sz w:val="24"/>
        </w:rPr>
        <w:t>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323EA" w:rsidRPr="00B323EA">
        <w:rPr>
          <w:rFonts w:ascii="Times New Roman" w:hAnsi="Times New Roman" w:cs="Times New Roman"/>
          <w:b/>
          <w:sz w:val="24"/>
        </w:rPr>
        <w:t>Not available.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163D3" w:rsidRPr="00B163D3">
        <w:rPr>
          <w:rFonts w:ascii="Times New Roman" w:hAnsi="Times New Roman" w:cs="Times New Roman"/>
          <w:b/>
          <w:sz w:val="24"/>
        </w:rPr>
        <w:t>Not available</w:t>
      </w:r>
      <w:r w:rsidR="00B163D3">
        <w:rPr>
          <w:rFonts w:ascii="Times New Roman" w:hAnsi="Times New Roman" w:cs="Times New Roman"/>
          <w:b/>
          <w:sz w:val="24"/>
        </w:rPr>
        <w:t>.</w:t>
      </w:r>
    </w:p>
    <w:p w:rsidR="00DD56A5" w:rsidRPr="00C92EDE" w:rsidRDefault="00DD56A5" w:rsidP="00C92EDE">
      <w:pPr>
        <w:pStyle w:val="NoSpacing"/>
      </w:pPr>
    </w:p>
    <w:p w:rsidR="001D2606" w:rsidRPr="00907DE1" w:rsidRDefault="00C5395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323EA" w:rsidRPr="00B323EA">
        <w:rPr>
          <w:rFonts w:ascii="Times New Roman" w:hAnsi="Times New Roman" w:cs="Times New Roman"/>
          <w:b/>
          <w:sz w:val="24"/>
        </w:rPr>
        <w:t>These products are carbon oxides (CO, CO2), halogenated compounds.</w:t>
      </w:r>
    </w:p>
    <w:p w:rsidR="00907DE1" w:rsidRPr="000162D2" w:rsidRDefault="00907DE1" w:rsidP="0029604A">
      <w:pPr>
        <w:pStyle w:val="NoSpacing"/>
        <w:rPr>
          <w:rFonts w:ascii="Times New Roman" w:hAnsi="Times New Roman" w:cs="Times New Roman"/>
          <w:b/>
          <w:sz w:val="24"/>
        </w:rPr>
      </w:pPr>
    </w:p>
    <w:p w:rsidR="00907DE1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163D3" w:rsidRPr="00B163D3">
        <w:rPr>
          <w:rFonts w:ascii="Times New Roman" w:hAnsi="Times New Roman" w:cs="Times New Roman"/>
          <w:b/>
          <w:sz w:val="24"/>
        </w:rPr>
        <w:t>Not available.</w:t>
      </w:r>
    </w:p>
    <w:p w:rsidR="00F87A73" w:rsidRPr="00C92EDE" w:rsidRDefault="00F87A73" w:rsidP="00C92EDE">
      <w:pPr>
        <w:pStyle w:val="NoSpacing"/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B323EA" w:rsidRDefault="00B323EA" w:rsidP="00B323EA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163D3" w:rsidRDefault="00B323EA" w:rsidP="00B323EA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B323EA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B323EA" w:rsidRPr="00594F8E" w:rsidRDefault="00B323EA" w:rsidP="00B323EA">
      <w:pPr>
        <w:pStyle w:val="NoSpacing"/>
        <w:rPr>
          <w:rFonts w:ascii="Times New Roman" w:hAnsi="Times New Roman" w:cs="Times New Roman"/>
          <w:b/>
          <w:sz w:val="24"/>
        </w:rPr>
      </w:pPr>
    </w:p>
    <w:p w:rsidR="00BD1B61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B323EA" w:rsidRDefault="00B323EA" w:rsidP="00056A5F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163D3" w:rsidRDefault="00B323EA" w:rsidP="00056A5F">
      <w:pPr>
        <w:pStyle w:val="NoSpacing"/>
        <w:rPr>
          <w:rFonts w:ascii="Times New Roman" w:hAnsi="Times New Roman" w:cs="Times New Roman"/>
          <w:b/>
          <w:sz w:val="24"/>
        </w:rPr>
      </w:pPr>
      <w:r w:rsidRPr="00B323EA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B323EA" w:rsidRPr="00056A5F" w:rsidRDefault="00B323EA" w:rsidP="00056A5F">
      <w:pPr>
        <w:pStyle w:val="NoSpacing"/>
        <w:rPr>
          <w:rFonts w:ascii="Times New Roman" w:hAnsi="Times New Roman" w:cs="Times New Roman"/>
          <w:b/>
          <w:sz w:val="24"/>
        </w:rPr>
      </w:pPr>
    </w:p>
    <w:p w:rsidR="009E5CE6" w:rsidRDefault="00C53953" w:rsidP="009E5CE6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94F8E" w:rsidRPr="00594F8E">
        <w:rPr>
          <w:rFonts w:ascii="Times New Roman" w:hAnsi="Times New Roman" w:cs="Times New Roman"/>
          <w:b/>
          <w:sz w:val="24"/>
        </w:rPr>
        <w:t>Not available.</w:t>
      </w:r>
    </w:p>
    <w:p w:rsidR="00F87A73" w:rsidRPr="00F710E9" w:rsidRDefault="00F87A73" w:rsidP="00F710E9">
      <w:pPr>
        <w:pStyle w:val="NoSpacing"/>
      </w:pPr>
    </w:p>
    <w:p w:rsidR="006B4A1D" w:rsidRPr="00B323EA" w:rsidRDefault="00C53953" w:rsidP="000623AF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87A73" w:rsidRPr="00F87A73">
        <w:rPr>
          <w:rFonts w:ascii="Times New Roman" w:hAnsi="Times New Roman" w:cs="Times New Roman"/>
          <w:b/>
          <w:sz w:val="24"/>
        </w:rPr>
        <w:t>Not available.</w:t>
      </w:r>
    </w:p>
    <w:p w:rsidR="00B163D3" w:rsidRPr="00C92EDE" w:rsidRDefault="00B163D3" w:rsidP="00C92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C92EDE" w:rsidRDefault="00B825FA" w:rsidP="00C92EDE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6B4A1D" w:rsidRPr="00C92EDE" w:rsidRDefault="00245F39" w:rsidP="00C92EDE">
      <w:pPr>
        <w:pStyle w:val="NoSpacing"/>
        <w:rPr>
          <w:rFonts w:ascii="Times New Roman" w:hAnsi="Times New Roman" w:cs="Times New Roman"/>
          <w:b/>
        </w:rPr>
      </w:pPr>
      <w:r w:rsidRPr="00C92EDE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 cleaning by spreading water on the contaminated surface and dispose of according to local and regional authority requirements.</w:t>
      </w:r>
      <w:r w:rsidR="00B163D3" w:rsidRPr="00C92EDE">
        <w:rPr>
          <w:rFonts w:ascii="Times New Roman" w:hAnsi="Times New Roman" w:cs="Times New Roman"/>
          <w:b/>
        </w:rPr>
        <w:cr/>
      </w:r>
    </w:p>
    <w:p w:rsidR="00563E0D" w:rsidRPr="00542E3A" w:rsidRDefault="00563E0D" w:rsidP="006B4A1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B163D3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  <w:r w:rsidRPr="00245F39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245F39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245F39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</w:p>
    <w:p w:rsidR="00245F39" w:rsidRPr="006B4A1D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E71D80" w:rsidRDefault="00245F39" w:rsidP="00245F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5F39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245F39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breathe dust. In case of insuffic</w:t>
      </w:r>
      <w:r>
        <w:rPr>
          <w:rFonts w:ascii="Times New Roman" w:hAnsi="Times New Roman" w:cs="Times New Roman"/>
          <w:b/>
          <w:sz w:val="24"/>
          <w:szCs w:val="24"/>
        </w:rPr>
        <w:t xml:space="preserve">ient ventilation, wear suitable </w:t>
      </w:r>
      <w:r w:rsidRPr="00245F39">
        <w:rPr>
          <w:rFonts w:ascii="Times New Roman" w:hAnsi="Times New Roman" w:cs="Times New Roman"/>
          <w:b/>
          <w:sz w:val="24"/>
          <w:szCs w:val="24"/>
        </w:rPr>
        <w:t xml:space="preserve">respiratory equipment </w:t>
      </w:r>
      <w:proofErr w:type="gramStart"/>
      <w:r w:rsidRPr="00245F39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245F39">
        <w:rPr>
          <w:rFonts w:ascii="Times New Roman" w:hAnsi="Times New Roman" w:cs="Times New Roman"/>
          <w:b/>
          <w:sz w:val="24"/>
          <w:szCs w:val="24"/>
        </w:rPr>
        <w:t xml:space="preserve"> you feel unwell, seek medical attention and show the label when possib</w:t>
      </w:r>
      <w:r>
        <w:rPr>
          <w:rFonts w:ascii="Times New Roman" w:hAnsi="Times New Roman" w:cs="Times New Roman"/>
          <w:b/>
          <w:sz w:val="24"/>
          <w:szCs w:val="24"/>
        </w:rPr>
        <w:t xml:space="preserve">le. Avoid contact with skin and </w:t>
      </w:r>
      <w:r w:rsidRPr="00245F39">
        <w:rPr>
          <w:rFonts w:ascii="Times New Roman" w:hAnsi="Times New Roman" w:cs="Times New Roman"/>
          <w:b/>
          <w:sz w:val="24"/>
          <w:szCs w:val="24"/>
        </w:rPr>
        <w:t>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45F39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062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E71D80" w:rsidRDefault="00245F39" w:rsidP="00245F3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24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245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</w:p>
    <w:p w:rsidR="00245F39" w:rsidRPr="00E71D80" w:rsidRDefault="00245F39" w:rsidP="00245F3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25FA" w:rsidRPr="00E4377D" w:rsidRDefault="00B825FA" w:rsidP="00E4377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B825FA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  <w:r w:rsidRPr="00245F39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245F39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>posure to airborne contaminants below the exposure limit.</w:t>
      </w:r>
    </w:p>
    <w:p w:rsidR="00756467" w:rsidRPr="00756467" w:rsidRDefault="00756467" w:rsidP="00756467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08416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B825FA" w:rsidRPr="00B825FA" w:rsidRDefault="00245F39" w:rsidP="00B825FA">
      <w:pPr>
        <w:pStyle w:val="NoSpacing"/>
        <w:rPr>
          <w:rFonts w:ascii="Times New Roman" w:hAnsi="Times New Roman" w:cs="Times New Roman"/>
          <w:b/>
          <w:sz w:val="24"/>
        </w:rPr>
      </w:pPr>
      <w:r w:rsidRPr="00245F39">
        <w:rPr>
          <w:rFonts w:ascii="Times New Roman" w:hAnsi="Times New Roman" w:cs="Times New Roman"/>
          <w:b/>
          <w:sz w:val="24"/>
        </w:rPr>
        <w:t>Splash goggles. Lab coat. Dust respirator. Be sure to use an approved/certified re</w:t>
      </w:r>
      <w:r>
        <w:rPr>
          <w:rFonts w:ascii="Times New Roman" w:hAnsi="Times New Roman" w:cs="Times New Roman"/>
          <w:b/>
          <w:sz w:val="24"/>
        </w:rPr>
        <w:t>spirator or equivalent. Gloves.</w:t>
      </w:r>
      <w:r w:rsidR="000623AF" w:rsidRPr="000623AF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F9696E" w:rsidRPr="00245F39" w:rsidRDefault="00245F39" w:rsidP="00245F39">
      <w:pPr>
        <w:pStyle w:val="NoSpacing"/>
        <w:rPr>
          <w:rFonts w:ascii="Times New Roman" w:hAnsi="Times New Roman" w:cs="Times New Roman"/>
          <w:b/>
          <w:sz w:val="24"/>
        </w:rPr>
      </w:pPr>
      <w:r w:rsidRPr="00245F39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245F39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245F39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245F39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245F39">
        <w:rPr>
          <w:rFonts w:ascii="Times New Roman" w:hAnsi="Times New Roman" w:cs="Times New Roman"/>
          <w:b/>
          <w:sz w:val="24"/>
        </w:rPr>
        <w:t>product.</w:t>
      </w:r>
      <w:r w:rsidRPr="00245F39">
        <w:rPr>
          <w:rFonts w:ascii="Times New Roman" w:hAnsi="Times New Roman" w:cs="Times New Roman"/>
          <w:b/>
          <w:sz w:val="24"/>
        </w:rPr>
        <w:cr/>
      </w:r>
      <w:r w:rsidR="00E71D80" w:rsidRPr="00E71D80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="00563E0D"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E71D80">
        <w:rPr>
          <w:rFonts w:ascii="Times New Roman" w:hAnsi="Times New Roman" w:cs="Times New Roman"/>
          <w:b/>
          <w:sz w:val="28"/>
        </w:rPr>
        <w:t xml:space="preserve"> </w:t>
      </w:r>
      <w:r w:rsidR="00E71D80" w:rsidRPr="00E71D80">
        <w:rPr>
          <w:rFonts w:ascii="Times New Roman" w:hAnsi="Times New Roman" w:cs="Times New Roman"/>
          <w:b/>
          <w:sz w:val="24"/>
        </w:rPr>
        <w:t>Not available.</w:t>
      </w:r>
      <w:r w:rsidR="00E71D80" w:rsidRPr="00E71D80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D3887" w:rsidRPr="00C92EDE" w:rsidRDefault="00DD3887" w:rsidP="00C92EDE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7D4C98" w:rsidRPr="007D4C98">
        <w:rPr>
          <w:rFonts w:ascii="Times New Roman" w:hAnsi="Times New Roman" w:cs="Times New Roman"/>
          <w:b/>
          <w:sz w:val="24"/>
        </w:rPr>
        <w:t>Solid.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10E63" w:rsidRPr="00F10E63">
        <w:rPr>
          <w:rFonts w:ascii="Times New Roman" w:hAnsi="Times New Roman" w:cs="Times New Roman"/>
          <w:b/>
          <w:sz w:val="24"/>
        </w:rPr>
        <w:t>faint odour.</w:t>
      </w:r>
    </w:p>
    <w:p w:rsidR="00F9696E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D4550E" w:rsidRPr="00D4550E">
        <w:rPr>
          <w:rFonts w:ascii="Times New Roman" w:hAnsi="Times New Roman" w:cs="Times New Roman"/>
          <w:b/>
          <w:sz w:val="24"/>
        </w:rPr>
        <w:t>156.57 g/mole</w:t>
      </w:r>
    </w:p>
    <w:p w:rsidR="007D4C98" w:rsidRPr="007D4C98" w:rsidRDefault="00563E0D" w:rsidP="007D4C9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7CFD" w:rsidRPr="000C7CFD">
        <w:rPr>
          <w:rFonts w:ascii="Times New Roman" w:hAnsi="Times New Roman" w:cs="Times New Roman"/>
          <w:b/>
          <w:sz w:val="24"/>
        </w:rPr>
        <w:t>White crystalline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D4C98" w:rsidTr="0059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D4C98" w:rsidRPr="00BD2E4F" w:rsidRDefault="007D4C98" w:rsidP="0059057C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A2871" w:rsidRPr="00F10E63" w:rsidRDefault="007A2871" w:rsidP="00F10E63">
      <w:pPr>
        <w:pStyle w:val="NoSpacing"/>
      </w:pPr>
    </w:p>
    <w:p w:rsidR="00153399" w:rsidRDefault="00563E0D" w:rsidP="0015339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10E63">
        <w:rPr>
          <w:rFonts w:ascii="Times New Roman" w:hAnsi="Times New Roman" w:cs="Times New Roman"/>
          <w:b/>
          <w:sz w:val="24"/>
        </w:rPr>
        <w:t>4.5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7D4C98" w:rsidRPr="00E4377D">
        <w:rPr>
          <w:rFonts w:ascii="Times New Roman" w:hAnsi="Times New Roman" w:cs="Times New Roman"/>
          <w:b/>
          <w:sz w:val="24"/>
        </w:rPr>
        <w:t>Not available.</w:t>
      </w:r>
    </w:p>
    <w:p w:rsidR="0008416D" w:rsidRDefault="00563E0D" w:rsidP="0008416D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8C7908">
        <w:rPr>
          <w:rFonts w:ascii="Times New Roman" w:hAnsi="Times New Roman" w:cs="Times New Roman"/>
          <w:b/>
          <w:sz w:val="24"/>
        </w:rPr>
        <w:t>69-71</w:t>
      </w:r>
      <w:r w:rsidR="002F6BFB">
        <w:rPr>
          <w:rFonts w:ascii="Times New Roman" w:hAnsi="Times New Roman" w:cs="Times New Roman"/>
          <w:b/>
          <w:sz w:val="24"/>
        </w:rPr>
        <w:t>°C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4550E">
        <w:rPr>
          <w:rFonts w:ascii="Times New Roman" w:hAnsi="Times New Roman" w:cs="Times New Roman"/>
          <w:b/>
          <w:sz w:val="24"/>
        </w:rPr>
        <w:t>1.496 (Water = 1)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D4550E" w:rsidRPr="00D4550E">
        <w:rPr>
          <w:rFonts w:ascii="Times New Roman" w:hAnsi="Times New Roman" w:cs="Times New Roman"/>
          <w:b/>
          <w:sz w:val="24"/>
        </w:rPr>
        <w:t>Not applicable.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4550E" w:rsidRPr="00D4550E">
        <w:rPr>
          <w:rFonts w:ascii="Times New Roman" w:hAnsi="Times New Roman" w:cs="Times New Roman"/>
          <w:b/>
          <w:sz w:val="24"/>
        </w:rPr>
        <w:t>Not applicable.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4550E" w:rsidRPr="00D4550E">
        <w:rPr>
          <w:rFonts w:ascii="Times New Roman" w:hAnsi="Times New Roman" w:cs="Times New Roman"/>
          <w:b/>
          <w:sz w:val="24"/>
        </w:rPr>
        <w:t>Not available</w:t>
      </w:r>
      <w:r w:rsidR="00D4550E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B200E9" w:rsidRPr="00B200E9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C716D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4550E" w:rsidRPr="00D4550E">
        <w:rPr>
          <w:rFonts w:ascii="Times New Roman" w:hAnsi="Times New Roman" w:cs="Times New Roman"/>
          <w:b/>
          <w:sz w:val="24"/>
        </w:rPr>
        <w:t>Not available.</w:t>
      </w:r>
    </w:p>
    <w:p w:rsidR="00DD3887" w:rsidRPr="00D4550E" w:rsidRDefault="00D16BC7" w:rsidP="009E0F8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 w:rsidR="00B200E9">
        <w:rPr>
          <w:rFonts w:ascii="Times New Roman" w:hAnsi="Times New Roman" w:cs="Times New Roman"/>
          <w:b/>
          <w:sz w:val="28"/>
        </w:rPr>
        <w:t xml:space="preserve">                     </w:t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4550E" w:rsidRPr="00D4550E">
        <w:rPr>
          <w:rFonts w:ascii="Times New Roman" w:hAnsi="Times New Roman" w:cs="Times New Roman"/>
          <w:b/>
          <w:sz w:val="24"/>
        </w:rPr>
        <w:t>Not available.</w:t>
      </w:r>
    </w:p>
    <w:p w:rsidR="009E0F85" w:rsidRDefault="009E0F85" w:rsidP="009E0F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E0F85" w:rsidRDefault="009E0F85" w:rsidP="009E0F85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FB3771" w:rsidRDefault="005460EF" w:rsidP="00FB3771">
      <w:pPr>
        <w:pStyle w:val="NoSpacing"/>
      </w:pPr>
    </w:p>
    <w:p w:rsidR="0099523E" w:rsidRDefault="005460EF" w:rsidP="00DD3887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DD3887" w:rsidRPr="00FB3771" w:rsidRDefault="00DD3887" w:rsidP="00DD3887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 w:rsidRPr="00557CC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67B98" w:rsidRPr="00FB3771" w:rsidRDefault="00867B98" w:rsidP="00FB3771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 w:rsidRPr="00557CC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Pr="00FB3771" w:rsidRDefault="0041215E" w:rsidP="00FB3771">
      <w:pPr>
        <w:pStyle w:val="NoSpacing"/>
      </w:pPr>
    </w:p>
    <w:p w:rsidR="00DD3887" w:rsidRPr="00FB3771" w:rsidRDefault="005460EF" w:rsidP="00FB3771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A2871" w:rsidRPr="007A2871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7A2871" w:rsidRPr="007A2871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D16BC7" w:rsidRDefault="005460EF" w:rsidP="00D16BC7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 w:rsidRPr="00557CC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618FB" w:rsidRPr="00FB3771" w:rsidRDefault="00A618FB" w:rsidP="00FB3771">
      <w:pPr>
        <w:pStyle w:val="NoSpacing"/>
      </w:pPr>
    </w:p>
    <w:p w:rsidR="00FB3771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B3771" w:rsidRPr="002014C1" w:rsidRDefault="00FB3771" w:rsidP="002014C1">
      <w:pPr>
        <w:pStyle w:val="NoSpacing"/>
      </w:pPr>
    </w:p>
    <w:p w:rsidR="000874A5" w:rsidRPr="00B96E95" w:rsidRDefault="005460EF" w:rsidP="0005179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 w:rsidRPr="00557CC2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9E0F85" w:rsidRDefault="009E0F85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26558" w:rsidRDefault="0002655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26558" w:rsidRDefault="0002655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26558" w:rsidRDefault="0002655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761D7E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E207FA" w:rsidRPr="00E207FA">
        <w:rPr>
          <w:rFonts w:ascii="Times New Roman" w:hAnsi="Times New Roman" w:cs="Times New Roman"/>
          <w:b/>
          <w:sz w:val="24"/>
        </w:rPr>
        <w:t>Eye contact. Inhalation. Ingestion.</w:t>
      </w:r>
    </w:p>
    <w:p w:rsidR="001B35A6" w:rsidRPr="001973D0" w:rsidRDefault="001B35A6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B96E95" w:rsidRDefault="001973D0" w:rsidP="00761D7E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B96E95">
        <w:rPr>
          <w:rFonts w:ascii="Times New Roman" w:hAnsi="Times New Roman" w:cs="Times New Roman"/>
          <w:b/>
          <w:sz w:val="28"/>
        </w:rPr>
        <w:t xml:space="preserve"> </w:t>
      </w:r>
      <w:r w:rsidR="007A2871" w:rsidRPr="007A2871">
        <w:rPr>
          <w:rFonts w:ascii="Times New Roman" w:hAnsi="Times New Roman" w:cs="Times New Roman"/>
          <w:b/>
          <w:sz w:val="24"/>
        </w:rPr>
        <w:t xml:space="preserve">LD50: Not </w:t>
      </w:r>
      <w:r w:rsidR="007A2871">
        <w:rPr>
          <w:rFonts w:ascii="Times New Roman" w:hAnsi="Times New Roman" w:cs="Times New Roman"/>
          <w:b/>
          <w:sz w:val="24"/>
        </w:rPr>
        <w:t>available. LC50: Not available.</w:t>
      </w:r>
    </w:p>
    <w:p w:rsidR="004330E6" w:rsidRDefault="004330E6" w:rsidP="00761D7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207FA" w:rsidRDefault="001973D0" w:rsidP="00761D7E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9E0F85" w:rsidRPr="009E0F85">
        <w:rPr>
          <w:rFonts w:ascii="Times New Roman" w:hAnsi="Times New Roman" w:cs="Times New Roman"/>
          <w:b/>
          <w:sz w:val="24"/>
        </w:rPr>
        <w:t>Not available.</w:t>
      </w:r>
    </w:p>
    <w:p w:rsidR="009E0F85" w:rsidRPr="00DF4643" w:rsidRDefault="009E0F85" w:rsidP="00761D7E">
      <w:pPr>
        <w:pStyle w:val="NoSpacing"/>
        <w:rPr>
          <w:rFonts w:ascii="Times New Roman" w:hAnsi="Times New Roman" w:cs="Times New Roman"/>
          <w:b/>
          <w:sz w:val="28"/>
        </w:rPr>
      </w:pPr>
    </w:p>
    <w:p w:rsidR="001B35A6" w:rsidRDefault="001973D0" w:rsidP="00241D9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9E0F85" w:rsidRDefault="007A2871" w:rsidP="007A2871">
      <w:pPr>
        <w:pStyle w:val="NoSpacing"/>
        <w:rPr>
          <w:rFonts w:ascii="Times New Roman" w:hAnsi="Times New Roman" w:cs="Times New Roman"/>
          <w:b/>
          <w:sz w:val="24"/>
        </w:rPr>
      </w:pPr>
      <w:r w:rsidRPr="007A2871">
        <w:rPr>
          <w:rFonts w:ascii="Times New Roman" w:hAnsi="Times New Roman" w:cs="Times New Roman"/>
          <w:b/>
          <w:sz w:val="24"/>
        </w:rPr>
        <w:t>Very hazardous in case of skin contact (irritant), of ingestion, of inhalation. Slightly ha</w:t>
      </w:r>
      <w:r>
        <w:rPr>
          <w:rFonts w:ascii="Times New Roman" w:hAnsi="Times New Roman" w:cs="Times New Roman"/>
          <w:b/>
          <w:sz w:val="24"/>
        </w:rPr>
        <w:t xml:space="preserve">zardous in case of skin contact </w:t>
      </w:r>
      <w:r w:rsidRPr="007A2871">
        <w:rPr>
          <w:rFonts w:ascii="Times New Roman" w:hAnsi="Times New Roman" w:cs="Times New Roman"/>
          <w:b/>
          <w:sz w:val="24"/>
        </w:rPr>
        <w:t>(</w:t>
      </w:r>
      <w:proofErr w:type="spellStart"/>
      <w:r w:rsidRPr="007A2871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7A2871">
        <w:rPr>
          <w:rFonts w:ascii="Times New Roman" w:hAnsi="Times New Roman" w:cs="Times New Roman"/>
          <w:b/>
          <w:sz w:val="24"/>
        </w:rPr>
        <w:t>).</w:t>
      </w:r>
      <w:r w:rsidRPr="007A2871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96E9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086A9D" w:rsidRDefault="00086A9D" w:rsidP="003E2B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41D9D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F36A4">
        <w:rPr>
          <w:rFonts w:ascii="Times New Roman" w:hAnsi="Times New Roman" w:cs="Times New Roman"/>
          <w:b/>
          <w:sz w:val="28"/>
        </w:rPr>
        <w:t xml:space="preserve"> </w:t>
      </w:r>
      <w:r w:rsidR="001B35A6" w:rsidRPr="001B35A6">
        <w:rPr>
          <w:rFonts w:ascii="Times New Roman" w:hAnsi="Times New Roman" w:cs="Times New Roman"/>
          <w:b/>
          <w:sz w:val="24"/>
        </w:rPr>
        <w:t>Not available.</w:t>
      </w:r>
    </w:p>
    <w:p w:rsidR="006F36A4" w:rsidRPr="002014C1" w:rsidRDefault="006F36A4" w:rsidP="002014C1">
      <w:pPr>
        <w:pStyle w:val="NoSpacing"/>
      </w:pPr>
    </w:p>
    <w:p w:rsidR="00C14035" w:rsidRDefault="001973D0" w:rsidP="00241D9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B96E95">
        <w:rPr>
          <w:rFonts w:ascii="Times New Roman" w:hAnsi="Times New Roman" w:cs="Times New Roman"/>
          <w:b/>
          <w:sz w:val="28"/>
        </w:rPr>
        <w:t xml:space="preserve"> </w:t>
      </w:r>
      <w:r w:rsidR="00B96E95" w:rsidRPr="00B96E95">
        <w:rPr>
          <w:rFonts w:ascii="Times New Roman" w:hAnsi="Times New Roman" w:cs="Times New Roman"/>
          <w:b/>
          <w:sz w:val="24"/>
        </w:rPr>
        <w:t>Not available.</w:t>
      </w:r>
    </w:p>
    <w:p w:rsidR="009E3A84" w:rsidRPr="00D15338" w:rsidRDefault="009E3A84" w:rsidP="00D15338">
      <w:pPr>
        <w:pStyle w:val="NoSpacing"/>
      </w:pPr>
    </w:p>
    <w:p w:rsidR="000A421A" w:rsidRPr="00C14035" w:rsidRDefault="000A421A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207FA" w:rsidRDefault="00356BC2" w:rsidP="0089081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207FA" w:rsidRPr="00E207FA" w:rsidRDefault="00E207FA" w:rsidP="0089081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A6B36" w:rsidRDefault="00356BC2" w:rsidP="00E207F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E207FA" w:rsidP="00E207FA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25637D" w:rsidRDefault="0025637D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25637D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EA6B36" w:rsidRDefault="00D01513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3A0DEF" w:rsidRDefault="00356BC2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637D" w:rsidRPr="0025637D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25637D" w:rsidRPr="003A0DEF" w:rsidRDefault="0025637D" w:rsidP="0068015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C14035" w:rsidRPr="00E64131" w:rsidRDefault="00356BC2" w:rsidP="00B92F6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9E0F85" w:rsidRPr="00B92F64" w:rsidRDefault="009E0F85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53967" w:rsidRPr="00BA7D46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67497" w:rsidRDefault="00167497" w:rsidP="00167497">
      <w:pPr>
        <w:pStyle w:val="NoSpacing"/>
      </w:pPr>
    </w:p>
    <w:p w:rsidR="00620E12" w:rsidRPr="00167497" w:rsidRDefault="00620E12" w:rsidP="00167497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67497" w:rsidRPr="00620E12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620E12" w:rsidRPr="00167497" w:rsidRDefault="00620E12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620E12" w:rsidRPr="00620E12" w:rsidRDefault="002619B1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A74F7E" w:rsidRPr="00A74F7E">
        <w:rPr>
          <w:rFonts w:ascii="Times New Roman" w:hAnsi="Times New Roman" w:cs="Times New Roman"/>
          <w:b/>
          <w:sz w:val="24"/>
        </w:rPr>
        <w:t>TSCA 8(b) inventory: 3-Chlorobenzoic acid</w:t>
      </w:r>
    </w:p>
    <w:p w:rsidR="00620E12" w:rsidRDefault="00620E12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3D6F33" w:rsidRDefault="00D628B7" w:rsidP="003D6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28B7">
        <w:rPr>
          <w:rFonts w:ascii="Times New Roman" w:hAnsi="Times New Roman" w:cs="Times New Roman"/>
          <w:b/>
          <w:sz w:val="28"/>
        </w:rPr>
        <w:t xml:space="preserve">OSHA: </w:t>
      </w:r>
      <w:r w:rsidR="00A74F7E" w:rsidRPr="00A74F7E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1B4677" w:rsidRPr="00A30A4D" w:rsidRDefault="00447C54" w:rsidP="00620E12">
      <w:pPr>
        <w:pStyle w:val="NoSpacing"/>
        <w:rPr>
          <w:sz w:val="24"/>
        </w:rPr>
      </w:pPr>
      <w:r w:rsidRPr="001B4677">
        <w:tab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A74F7E" w:rsidRDefault="002619B1" w:rsidP="00EA6B3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74F7E" w:rsidRPr="00A74F7E">
        <w:rPr>
          <w:rFonts w:ascii="Times New Roman" w:hAnsi="Times New Roman" w:cs="Times New Roman"/>
          <w:b/>
          <w:sz w:val="24"/>
        </w:rPr>
        <w:t>CLASS D-2B: Material causing other toxic effects (TOXIC).</w:t>
      </w:r>
    </w:p>
    <w:p w:rsidR="00012454" w:rsidRDefault="002619B1" w:rsidP="00620E1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74F7E" w:rsidRPr="00A74F7E">
        <w:rPr>
          <w:rFonts w:ascii="Times New Roman" w:hAnsi="Times New Roman" w:cs="Times New Roman"/>
          <w:b/>
          <w:sz w:val="24"/>
        </w:rPr>
        <w:t>R38- Irritating to skin. R41- Risk of serious damage to eyes.</w:t>
      </w:r>
    </w:p>
    <w:p w:rsidR="00A74F7E" w:rsidRPr="00620E12" w:rsidRDefault="00A74F7E" w:rsidP="00620E12">
      <w:pPr>
        <w:pStyle w:val="NoSpacing"/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A30A4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20E12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620E12">
        <w:rPr>
          <w:rFonts w:ascii="Times New Roman" w:hAnsi="Times New Roman" w:cs="Times New Roman"/>
          <w:b/>
          <w:sz w:val="24"/>
        </w:rPr>
        <w:t>E</w:t>
      </w:r>
    </w:p>
    <w:p w:rsidR="00855809" w:rsidRPr="00620E12" w:rsidRDefault="00855809" w:rsidP="00620E12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A30A4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620E1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EA6B36" w:rsidRPr="00620E12" w:rsidRDefault="002619B1" w:rsidP="00EA6B3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A6B36" w:rsidTr="00590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A6B36" w:rsidRPr="007B71FE" w:rsidRDefault="00EA6B36" w:rsidP="0059057C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A6B36" w:rsidRDefault="00EA6B36" w:rsidP="000124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55809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D15338" w:rsidRPr="00447C54" w:rsidRDefault="00A74F7E" w:rsidP="00A74F7E">
      <w:pPr>
        <w:pStyle w:val="NoSpacing"/>
        <w:rPr>
          <w:rFonts w:ascii="Times New Roman" w:hAnsi="Times New Roman" w:cs="Times New Roman"/>
          <w:b/>
          <w:sz w:val="24"/>
        </w:rPr>
      </w:pPr>
      <w:r w:rsidRPr="00A74F7E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Wear appropriate</w:t>
      </w:r>
      <w:r>
        <w:rPr>
          <w:rFonts w:ascii="Times New Roman" w:hAnsi="Times New Roman" w:cs="Times New Roman"/>
          <w:b/>
          <w:sz w:val="24"/>
        </w:rPr>
        <w:t xml:space="preserve"> respirator </w:t>
      </w:r>
      <w:r w:rsidRPr="00A74F7E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A74F7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Pr="00602700" w:rsidRDefault="0077781E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7D3B" w:rsidRPr="00AE6315" w:rsidRDefault="00FD7D3B" w:rsidP="00FD7D3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D7D3B" w:rsidRPr="008B4575" w:rsidRDefault="00FD7D3B" w:rsidP="00FD7D3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D7D3B" w:rsidRPr="00211219" w:rsidRDefault="00FD7D3B" w:rsidP="00FD7D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D7D3B" w:rsidRPr="00211219" w:rsidRDefault="00FD7D3B" w:rsidP="00FD7D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FD7D3B" w:rsidRPr="00211219" w:rsidSect="00FD7D3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D42" w:rsidRDefault="007C4D42" w:rsidP="009C3BE4">
      <w:pPr>
        <w:spacing w:after="0" w:line="240" w:lineRule="auto"/>
      </w:pPr>
      <w:r>
        <w:separator/>
      </w:r>
    </w:p>
  </w:endnote>
  <w:endnote w:type="continuationSeparator" w:id="0">
    <w:p w:rsidR="007C4D42" w:rsidRDefault="007C4D4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D7D3B" w:rsidP="00FD7D3B">
    <w:pPr>
      <w:pStyle w:val="Footer"/>
      <w:ind w:left="-510"/>
      <w:jc w:val="right"/>
    </w:pPr>
    <w:r>
      <w:rPr>
        <w:noProof/>
      </w:rPr>
      <w:drawing>
        <wp:inline distT="0" distB="0" distL="0" distR="0" wp14:anchorId="1EA7281C" wp14:editId="0DBA7345">
          <wp:extent cx="79057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342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D42" w:rsidRDefault="007C4D42" w:rsidP="009C3BE4">
      <w:pPr>
        <w:spacing w:after="0" w:line="240" w:lineRule="auto"/>
      </w:pPr>
      <w:r>
        <w:separator/>
      </w:r>
    </w:p>
  </w:footnote>
  <w:footnote w:type="continuationSeparator" w:id="0">
    <w:p w:rsidR="007C4D42" w:rsidRDefault="007C4D4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D7D3B" w:rsidP="00FD7D3B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3FFF23AF" wp14:editId="3A08CC23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6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558"/>
    <w:rsid w:val="00027824"/>
    <w:rsid w:val="000319E4"/>
    <w:rsid w:val="00031A8E"/>
    <w:rsid w:val="00031B82"/>
    <w:rsid w:val="00032185"/>
    <w:rsid w:val="000323DF"/>
    <w:rsid w:val="000327DB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141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CFD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5F39"/>
    <w:rsid w:val="0024655B"/>
    <w:rsid w:val="002506F8"/>
    <w:rsid w:val="00250962"/>
    <w:rsid w:val="00251422"/>
    <w:rsid w:val="0025524F"/>
    <w:rsid w:val="0025637D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6BFB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99"/>
    <w:rsid w:val="003658C6"/>
    <w:rsid w:val="003666B2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4AEB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181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000C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871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D42"/>
    <w:rsid w:val="007C4E6F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7908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4F7E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6F30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23EA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A7D46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22DC"/>
    <w:rsid w:val="00C92EDE"/>
    <w:rsid w:val="00C9410A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550E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0E63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D7D3B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54DD-BB98-4A92-8189-A620BDC7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2020-12-23T12:04:00Z</dcterms:created>
  <dcterms:modified xsi:type="dcterms:W3CDTF">2020-12-23T12:04:00Z</dcterms:modified>
</cp:coreProperties>
</file>